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C57" w:rsidRPr="002322F3" w:rsidRDefault="008E1C57" w:rsidP="002322F3">
      <w:pPr>
        <w:jc w:val="center"/>
        <w:rPr>
          <w:rFonts w:ascii="Arial" w:hAnsi="Arial" w:cs="Arial"/>
          <w:b/>
          <w:sz w:val="24"/>
          <w:szCs w:val="24"/>
        </w:rPr>
      </w:pPr>
      <w:r w:rsidRPr="002322F3">
        <w:rPr>
          <w:rFonts w:ascii="Arial" w:hAnsi="Arial" w:cs="Arial"/>
          <w:b/>
          <w:sz w:val="24"/>
          <w:szCs w:val="24"/>
        </w:rPr>
        <w:t>BASIN DUYURUSU</w:t>
      </w:r>
    </w:p>
    <w:p w:rsidR="008E1C57" w:rsidRPr="002322F3" w:rsidRDefault="008E1C57" w:rsidP="002322F3">
      <w:pPr>
        <w:jc w:val="center"/>
        <w:rPr>
          <w:rFonts w:ascii="Arial" w:hAnsi="Arial" w:cs="Arial"/>
          <w:b/>
          <w:sz w:val="24"/>
          <w:szCs w:val="24"/>
        </w:rPr>
      </w:pPr>
      <w:r w:rsidRPr="002322F3">
        <w:rPr>
          <w:rFonts w:ascii="Arial" w:hAnsi="Arial" w:cs="Arial"/>
          <w:b/>
          <w:sz w:val="24"/>
          <w:szCs w:val="24"/>
        </w:rPr>
        <w:t>MAKİNA İMALATÇILARI SEKTÖRÜ DEĞERLENDİRDİ</w:t>
      </w:r>
    </w:p>
    <w:p w:rsidR="00C228D8" w:rsidRPr="008E1C57" w:rsidRDefault="00F735DF" w:rsidP="008E1C57">
      <w:pPr>
        <w:jc w:val="both"/>
        <w:rPr>
          <w:rFonts w:ascii="Arial" w:hAnsi="Arial" w:cs="Arial"/>
          <w:sz w:val="24"/>
          <w:szCs w:val="24"/>
        </w:rPr>
      </w:pPr>
      <w:r w:rsidRPr="008E1C57">
        <w:rPr>
          <w:rFonts w:ascii="Arial" w:hAnsi="Arial" w:cs="Arial"/>
          <w:sz w:val="24"/>
          <w:szCs w:val="24"/>
        </w:rPr>
        <w:t>Sakarya Ticaret ve Sanayi Odası bünyesinde faaliyet gösteren ve çoğunluğunu makine imalatçılarının oluşturduğu 33. Meslek Komitesi, grup üyeleri ile bir araya</w:t>
      </w:r>
      <w:r w:rsidR="00C228D8" w:rsidRPr="008E1C57">
        <w:rPr>
          <w:rFonts w:ascii="Arial" w:hAnsi="Arial" w:cs="Arial"/>
          <w:sz w:val="24"/>
          <w:szCs w:val="24"/>
        </w:rPr>
        <w:t xml:space="preserve"> geldi.</w:t>
      </w:r>
    </w:p>
    <w:p w:rsidR="00C228D8" w:rsidRPr="008E1C57" w:rsidRDefault="00C228D8" w:rsidP="008E1C57">
      <w:pPr>
        <w:jc w:val="both"/>
        <w:rPr>
          <w:rFonts w:ascii="Arial" w:hAnsi="Arial" w:cs="Arial"/>
          <w:sz w:val="24"/>
          <w:szCs w:val="24"/>
        </w:rPr>
      </w:pPr>
      <w:r w:rsidRPr="008E1C57">
        <w:rPr>
          <w:rFonts w:ascii="Arial" w:hAnsi="Arial" w:cs="Arial"/>
          <w:sz w:val="24"/>
          <w:szCs w:val="24"/>
        </w:rPr>
        <w:t xml:space="preserve">Yıllık değerlendirme niteliğinde Reisoğlu Restoran’da gerçekleştirilen toplantının ev sahipliğini Komite Başkanı Kadir Ahmet Tecelli, Başkan Yardımcısı Bora Ali Atalay, </w:t>
      </w:r>
      <w:r w:rsidR="0091498F">
        <w:rPr>
          <w:rFonts w:ascii="Arial" w:hAnsi="Arial" w:cs="Arial"/>
          <w:sz w:val="24"/>
          <w:szCs w:val="24"/>
        </w:rPr>
        <w:t xml:space="preserve">Komite Üyeleri; Şenol Çalışkan </w:t>
      </w:r>
      <w:r w:rsidRPr="008E1C57">
        <w:rPr>
          <w:rFonts w:ascii="Arial" w:hAnsi="Arial" w:cs="Arial"/>
          <w:sz w:val="24"/>
          <w:szCs w:val="24"/>
        </w:rPr>
        <w:t xml:space="preserve">yaptı. </w:t>
      </w:r>
    </w:p>
    <w:p w:rsidR="00C228D8" w:rsidRPr="008E1C57" w:rsidRDefault="00F735DF" w:rsidP="008E1C57">
      <w:pPr>
        <w:jc w:val="both"/>
        <w:rPr>
          <w:rFonts w:ascii="Arial" w:hAnsi="Arial" w:cs="Arial"/>
          <w:sz w:val="24"/>
          <w:szCs w:val="24"/>
        </w:rPr>
      </w:pPr>
      <w:r w:rsidRPr="008E1C57">
        <w:rPr>
          <w:rFonts w:ascii="Arial" w:hAnsi="Arial" w:cs="Arial"/>
          <w:sz w:val="24"/>
          <w:szCs w:val="24"/>
        </w:rPr>
        <w:t>Toplantıya ayrıca</w:t>
      </w:r>
      <w:r w:rsidR="00C228D8" w:rsidRPr="008E1C57">
        <w:rPr>
          <w:rFonts w:ascii="Arial" w:hAnsi="Arial" w:cs="Arial"/>
          <w:sz w:val="24"/>
          <w:szCs w:val="24"/>
        </w:rPr>
        <w:t xml:space="preserve"> SATSO Yönetim Kurulu Üyesi Emrullah Terzioğlu ve sektör temsilcileri iştirak etti.</w:t>
      </w:r>
    </w:p>
    <w:p w:rsidR="002F6443" w:rsidRPr="008E1C57" w:rsidRDefault="00C228D8" w:rsidP="008E1C57">
      <w:pPr>
        <w:jc w:val="both"/>
        <w:rPr>
          <w:rFonts w:ascii="Arial" w:hAnsi="Arial" w:cs="Arial"/>
          <w:sz w:val="24"/>
          <w:szCs w:val="24"/>
        </w:rPr>
      </w:pPr>
      <w:r w:rsidRPr="008E1C57">
        <w:rPr>
          <w:rFonts w:ascii="Arial" w:hAnsi="Arial" w:cs="Arial"/>
          <w:sz w:val="24"/>
          <w:szCs w:val="24"/>
        </w:rPr>
        <w:t xml:space="preserve">Toplantıda </w:t>
      </w:r>
      <w:r w:rsidR="00055502">
        <w:rPr>
          <w:rFonts w:ascii="Arial" w:hAnsi="Arial" w:cs="Arial"/>
          <w:sz w:val="24"/>
          <w:szCs w:val="24"/>
        </w:rPr>
        <w:t>a</w:t>
      </w:r>
      <w:r w:rsidR="00F735DF" w:rsidRPr="008E1C57">
        <w:rPr>
          <w:rFonts w:ascii="Arial" w:hAnsi="Arial" w:cs="Arial"/>
          <w:sz w:val="24"/>
          <w:szCs w:val="24"/>
        </w:rPr>
        <w:t>çılış konuşmasını gerçekleştiren 33. Meslek Komitesi</w:t>
      </w:r>
      <w:r w:rsidR="006D7B48" w:rsidRPr="008E1C57">
        <w:rPr>
          <w:rFonts w:ascii="Arial" w:hAnsi="Arial" w:cs="Arial"/>
          <w:sz w:val="24"/>
          <w:szCs w:val="24"/>
        </w:rPr>
        <w:t xml:space="preserve"> Başkanı Kadir Ahmet Tecelli komite çalışmaları hak</w:t>
      </w:r>
      <w:r w:rsidR="00907E6A" w:rsidRPr="008E1C57">
        <w:rPr>
          <w:rFonts w:ascii="Arial" w:hAnsi="Arial" w:cs="Arial"/>
          <w:sz w:val="24"/>
          <w:szCs w:val="24"/>
        </w:rPr>
        <w:t>k</w:t>
      </w:r>
      <w:r w:rsidR="006D7B48" w:rsidRPr="008E1C57">
        <w:rPr>
          <w:rFonts w:ascii="Arial" w:hAnsi="Arial" w:cs="Arial"/>
          <w:sz w:val="24"/>
          <w:szCs w:val="24"/>
        </w:rPr>
        <w:t>ında bilgi vererek şunları dile getirdi: “</w:t>
      </w:r>
      <w:r w:rsidR="00907E6A" w:rsidRPr="008E1C57">
        <w:rPr>
          <w:rFonts w:ascii="Arial" w:hAnsi="Arial" w:cs="Arial"/>
          <w:sz w:val="24"/>
          <w:szCs w:val="24"/>
        </w:rPr>
        <w:t xml:space="preserve">Makine sektörü ülkemizin çok önem verdiği bir sektör.  </w:t>
      </w:r>
      <w:r w:rsidR="006D7B48" w:rsidRPr="008E1C57">
        <w:rPr>
          <w:rFonts w:ascii="Arial" w:hAnsi="Arial" w:cs="Arial"/>
          <w:sz w:val="24"/>
          <w:szCs w:val="24"/>
        </w:rPr>
        <w:t xml:space="preserve">Sektörümüzde faaliyet gösteren yaklaşık 220 üyemiz var. Sakarya paslanmaz çelik imalatı konusunda oldukça ileride bir il. Hatta bu konuda ilk il diyebiliriz. Sektörümüz kümelenmeye oldukça önem veren bir sektör. Bizler birleşerek düzenli sanayileşerek büyüyeceğimize inanıyoruz. </w:t>
      </w:r>
      <w:r w:rsidR="002F6443" w:rsidRPr="008E1C57">
        <w:rPr>
          <w:rFonts w:ascii="Arial" w:hAnsi="Arial" w:cs="Arial"/>
          <w:sz w:val="24"/>
          <w:szCs w:val="24"/>
        </w:rPr>
        <w:t xml:space="preserve">Bu konuda çalışmalarımız devam ediyor.” </w:t>
      </w:r>
      <w:r w:rsidR="00907E6A" w:rsidRPr="008E1C57">
        <w:rPr>
          <w:rFonts w:ascii="Arial" w:hAnsi="Arial" w:cs="Arial"/>
          <w:sz w:val="24"/>
          <w:szCs w:val="24"/>
        </w:rPr>
        <w:t>d</w:t>
      </w:r>
      <w:r w:rsidR="002F6443" w:rsidRPr="008E1C57">
        <w:rPr>
          <w:rFonts w:ascii="Arial" w:hAnsi="Arial" w:cs="Arial"/>
          <w:sz w:val="24"/>
          <w:szCs w:val="24"/>
        </w:rPr>
        <w:t>edi.</w:t>
      </w:r>
    </w:p>
    <w:p w:rsidR="00907E6A" w:rsidRPr="008E1C57" w:rsidRDefault="00F735DF" w:rsidP="008E1C57">
      <w:pPr>
        <w:jc w:val="both"/>
        <w:rPr>
          <w:rFonts w:ascii="Arial" w:hAnsi="Arial" w:cs="Arial"/>
          <w:sz w:val="24"/>
          <w:szCs w:val="24"/>
        </w:rPr>
      </w:pPr>
      <w:r w:rsidRPr="008E1C57">
        <w:rPr>
          <w:rFonts w:ascii="Arial" w:hAnsi="Arial" w:cs="Arial"/>
          <w:sz w:val="24"/>
          <w:szCs w:val="24"/>
        </w:rPr>
        <w:t xml:space="preserve">SATSO Yönetim Kurulu </w:t>
      </w:r>
      <w:r w:rsidR="002F6443" w:rsidRPr="008E1C57">
        <w:rPr>
          <w:rFonts w:ascii="Arial" w:hAnsi="Arial" w:cs="Arial"/>
          <w:sz w:val="24"/>
          <w:szCs w:val="24"/>
        </w:rPr>
        <w:t>Üyesi Emrullah T</w:t>
      </w:r>
      <w:r w:rsidR="00907E6A" w:rsidRPr="008E1C57">
        <w:rPr>
          <w:rFonts w:ascii="Arial" w:hAnsi="Arial" w:cs="Arial"/>
          <w:sz w:val="24"/>
          <w:szCs w:val="24"/>
        </w:rPr>
        <w:t>e</w:t>
      </w:r>
      <w:r w:rsidR="002F6443" w:rsidRPr="008E1C57">
        <w:rPr>
          <w:rFonts w:ascii="Arial" w:hAnsi="Arial" w:cs="Arial"/>
          <w:sz w:val="24"/>
          <w:szCs w:val="24"/>
        </w:rPr>
        <w:t>rzioğlu ise sanayi</w:t>
      </w:r>
      <w:r w:rsidR="00907E6A" w:rsidRPr="008E1C57">
        <w:rPr>
          <w:rFonts w:ascii="Arial" w:hAnsi="Arial" w:cs="Arial"/>
          <w:sz w:val="24"/>
          <w:szCs w:val="24"/>
        </w:rPr>
        <w:t>de yaşanan ara ve nitelikli ele</w:t>
      </w:r>
      <w:r w:rsidR="002F6443" w:rsidRPr="008E1C57">
        <w:rPr>
          <w:rFonts w:ascii="Arial" w:hAnsi="Arial" w:cs="Arial"/>
          <w:sz w:val="24"/>
          <w:szCs w:val="24"/>
        </w:rPr>
        <w:t>m</w:t>
      </w:r>
      <w:r w:rsidR="00907E6A" w:rsidRPr="008E1C57">
        <w:rPr>
          <w:rFonts w:ascii="Arial" w:hAnsi="Arial" w:cs="Arial"/>
          <w:sz w:val="24"/>
          <w:szCs w:val="24"/>
        </w:rPr>
        <w:t>a</w:t>
      </w:r>
      <w:r w:rsidR="002F6443" w:rsidRPr="008E1C57">
        <w:rPr>
          <w:rFonts w:ascii="Arial" w:hAnsi="Arial" w:cs="Arial"/>
          <w:sz w:val="24"/>
          <w:szCs w:val="24"/>
        </w:rPr>
        <w:t>n sıkıntısına değinerek SATSO olarak bu konuda yapılan çalışmalar hakkında bilgi verdi. Terzioğlu konuşmasında “Orta vadede Sakarya’d</w:t>
      </w:r>
      <w:r w:rsidR="00907E6A" w:rsidRPr="008E1C57">
        <w:rPr>
          <w:rFonts w:ascii="Arial" w:hAnsi="Arial" w:cs="Arial"/>
          <w:sz w:val="24"/>
          <w:szCs w:val="24"/>
        </w:rPr>
        <w:t>a</w:t>
      </w:r>
      <w:r w:rsidR="002F6443" w:rsidRPr="008E1C57">
        <w:rPr>
          <w:rFonts w:ascii="Arial" w:hAnsi="Arial" w:cs="Arial"/>
          <w:sz w:val="24"/>
          <w:szCs w:val="24"/>
        </w:rPr>
        <w:t xml:space="preserve">ki organize Sanayilerin tamamının faaliyete geçmesi ile </w:t>
      </w:r>
      <w:r w:rsidR="0091498F">
        <w:rPr>
          <w:rFonts w:ascii="Arial" w:hAnsi="Arial" w:cs="Arial"/>
          <w:sz w:val="24"/>
          <w:szCs w:val="24"/>
        </w:rPr>
        <w:t>yaklaşık 75-</w:t>
      </w:r>
      <w:r w:rsidR="008805B3" w:rsidRPr="008E1C57">
        <w:rPr>
          <w:rFonts w:ascii="Arial" w:hAnsi="Arial" w:cs="Arial"/>
          <w:sz w:val="24"/>
          <w:szCs w:val="24"/>
        </w:rPr>
        <w:t xml:space="preserve">80 bin civarında bir istihdam bekleniyor. Her yıl meslek liselerinden mezun olan 5 bin civarında öğrencinin </w:t>
      </w:r>
      <w:r w:rsidR="00055502">
        <w:rPr>
          <w:rFonts w:ascii="Arial" w:hAnsi="Arial" w:cs="Arial"/>
          <w:sz w:val="24"/>
          <w:szCs w:val="24"/>
        </w:rPr>
        <w:t xml:space="preserve">ve diğer vatandaşların </w:t>
      </w:r>
      <w:bookmarkStart w:id="0" w:name="_GoBack"/>
      <w:bookmarkEnd w:id="0"/>
      <w:r w:rsidR="008805B3" w:rsidRPr="008E1C57">
        <w:rPr>
          <w:rFonts w:ascii="Arial" w:hAnsi="Arial" w:cs="Arial"/>
          <w:sz w:val="24"/>
          <w:szCs w:val="24"/>
        </w:rPr>
        <w:t xml:space="preserve">donanımlı ve istenen </w:t>
      </w:r>
      <w:r w:rsidR="00055502">
        <w:rPr>
          <w:rFonts w:ascii="Arial" w:hAnsi="Arial" w:cs="Arial"/>
          <w:sz w:val="24"/>
          <w:szCs w:val="24"/>
        </w:rPr>
        <w:t xml:space="preserve">sertifikalara sahip </w:t>
      </w:r>
      <w:r w:rsidR="008805B3" w:rsidRPr="008E1C57">
        <w:rPr>
          <w:rFonts w:ascii="Arial" w:hAnsi="Arial" w:cs="Arial"/>
          <w:sz w:val="24"/>
          <w:szCs w:val="24"/>
        </w:rPr>
        <w:t xml:space="preserve">olması için Mesleki Eğitim Merkezi kurma çalışmalarımız başlayacak. Bu konunun çözümü için 3+1 ve 7+1 projeleri de bize destek olmaya devam ediyor. </w:t>
      </w:r>
      <w:r w:rsidR="00907E6A" w:rsidRPr="008E1C57">
        <w:rPr>
          <w:rFonts w:ascii="Arial" w:hAnsi="Arial" w:cs="Arial"/>
          <w:sz w:val="24"/>
          <w:szCs w:val="24"/>
        </w:rPr>
        <w:t>Öğrencilerimizi sektöre kazandırmak ve sanayinin ihtiyacını karşılamak için ve nitelikli istihdam sorununu çözmek için projeler üretiyoruz.”</w:t>
      </w:r>
      <w:r w:rsidR="0091498F">
        <w:rPr>
          <w:rFonts w:ascii="Arial" w:hAnsi="Arial" w:cs="Arial"/>
          <w:sz w:val="24"/>
          <w:szCs w:val="24"/>
        </w:rPr>
        <w:t xml:space="preserve"> dedi.</w:t>
      </w:r>
    </w:p>
    <w:p w:rsidR="00F735DF" w:rsidRPr="008E1C57" w:rsidRDefault="00907E6A" w:rsidP="008E1C57">
      <w:pPr>
        <w:jc w:val="both"/>
        <w:rPr>
          <w:rFonts w:ascii="Arial" w:hAnsi="Arial" w:cs="Arial"/>
          <w:sz w:val="24"/>
          <w:szCs w:val="24"/>
        </w:rPr>
      </w:pPr>
      <w:r w:rsidRPr="008E1C57">
        <w:rPr>
          <w:rFonts w:ascii="Arial" w:hAnsi="Arial" w:cs="Arial"/>
          <w:sz w:val="24"/>
          <w:szCs w:val="24"/>
        </w:rPr>
        <w:t xml:space="preserve"> </w:t>
      </w:r>
    </w:p>
    <w:p w:rsidR="00266E9E" w:rsidRPr="008E1C57" w:rsidRDefault="00266E9E" w:rsidP="008E1C57">
      <w:pPr>
        <w:jc w:val="both"/>
        <w:rPr>
          <w:rFonts w:ascii="Arial" w:hAnsi="Arial" w:cs="Arial"/>
          <w:sz w:val="24"/>
          <w:szCs w:val="24"/>
        </w:rPr>
      </w:pPr>
    </w:p>
    <w:sectPr w:rsidR="00266E9E" w:rsidRPr="008E1C5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35DF"/>
    <w:rsid w:val="0001007A"/>
    <w:rsid w:val="00025DA9"/>
    <w:rsid w:val="0003282C"/>
    <w:rsid w:val="00055502"/>
    <w:rsid w:val="000603B6"/>
    <w:rsid w:val="0008155E"/>
    <w:rsid w:val="000B35C0"/>
    <w:rsid w:val="00195E75"/>
    <w:rsid w:val="002322F3"/>
    <w:rsid w:val="00232A7B"/>
    <w:rsid w:val="00266E9E"/>
    <w:rsid w:val="002F42E7"/>
    <w:rsid w:val="002F6443"/>
    <w:rsid w:val="00355099"/>
    <w:rsid w:val="003976B8"/>
    <w:rsid w:val="003D52F1"/>
    <w:rsid w:val="00445CD8"/>
    <w:rsid w:val="00506436"/>
    <w:rsid w:val="005F5AA7"/>
    <w:rsid w:val="00677438"/>
    <w:rsid w:val="006C293E"/>
    <w:rsid w:val="006D7B48"/>
    <w:rsid w:val="00750638"/>
    <w:rsid w:val="00763E8A"/>
    <w:rsid w:val="0077691B"/>
    <w:rsid w:val="00820F06"/>
    <w:rsid w:val="00823061"/>
    <w:rsid w:val="00836EAD"/>
    <w:rsid w:val="008805B3"/>
    <w:rsid w:val="008A76C4"/>
    <w:rsid w:val="008E1C57"/>
    <w:rsid w:val="00907E6A"/>
    <w:rsid w:val="0091498F"/>
    <w:rsid w:val="00932C2F"/>
    <w:rsid w:val="00A34F50"/>
    <w:rsid w:val="00AE7277"/>
    <w:rsid w:val="00C228D8"/>
    <w:rsid w:val="00C35341"/>
    <w:rsid w:val="00C97020"/>
    <w:rsid w:val="00CC0846"/>
    <w:rsid w:val="00CF077B"/>
    <w:rsid w:val="00D05F9A"/>
    <w:rsid w:val="00D35117"/>
    <w:rsid w:val="00DA0F69"/>
    <w:rsid w:val="00DB67AF"/>
    <w:rsid w:val="00DD3F6C"/>
    <w:rsid w:val="00DF2490"/>
    <w:rsid w:val="00DF5FE2"/>
    <w:rsid w:val="00E23443"/>
    <w:rsid w:val="00EA1466"/>
    <w:rsid w:val="00EC3113"/>
    <w:rsid w:val="00F735DF"/>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1765635">
      <w:bodyDiv w:val="1"/>
      <w:marLeft w:val="0"/>
      <w:marRight w:val="0"/>
      <w:marTop w:val="0"/>
      <w:marBottom w:val="0"/>
      <w:divBdr>
        <w:top w:val="none" w:sz="0" w:space="0" w:color="auto"/>
        <w:left w:val="none" w:sz="0" w:space="0" w:color="auto"/>
        <w:bottom w:val="none" w:sz="0" w:space="0" w:color="auto"/>
        <w:right w:val="none" w:sz="0" w:space="0" w:color="auto"/>
      </w:divBdr>
    </w:div>
    <w:div w:id="122290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273</Words>
  <Characters>1558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12</cp:revision>
  <dcterms:created xsi:type="dcterms:W3CDTF">2016-12-27T13:20:00Z</dcterms:created>
  <dcterms:modified xsi:type="dcterms:W3CDTF">2016-12-28T12:42:00Z</dcterms:modified>
</cp:coreProperties>
</file>